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A90" w:rsidRPr="00C10B59" w:rsidRDefault="00AC1A90" w:rsidP="00AC1A90">
      <w:pPr>
        <w:pStyle w:val="Style3"/>
        <w:widowControl/>
        <w:spacing w:line="240" w:lineRule="auto"/>
        <w:ind w:firstLine="0"/>
        <w:jc w:val="center"/>
        <w:rPr>
          <w:rFonts w:ascii="Times New Roman" w:hAnsi="Times New Roman" w:cs="Times New Roman"/>
          <w:b/>
        </w:rPr>
      </w:pPr>
      <w:r w:rsidRPr="00C10B59">
        <w:rPr>
          <w:rFonts w:ascii="Times New Roman" w:hAnsi="Times New Roman" w:cs="Times New Roman"/>
          <w:b/>
        </w:rPr>
        <w:t>ЭКСПЕРТНОЕ ЗАКЛЮЧЕНИЕ</w:t>
      </w:r>
    </w:p>
    <w:p w:rsidR="00AC1A90" w:rsidRPr="00465043" w:rsidRDefault="00AC1A90" w:rsidP="00AC1A90">
      <w:pPr>
        <w:pStyle w:val="Style3"/>
        <w:widowControl/>
        <w:spacing w:line="240" w:lineRule="auto"/>
        <w:ind w:firstLine="0"/>
        <w:jc w:val="center"/>
        <w:rPr>
          <w:rFonts w:ascii="Times New Roman" w:hAnsi="Times New Roman" w:cs="Times New Roman"/>
        </w:rPr>
      </w:pPr>
      <w:r w:rsidRPr="00465043">
        <w:rPr>
          <w:rFonts w:ascii="Times New Roman" w:hAnsi="Times New Roman" w:cs="Times New Roman"/>
        </w:rPr>
        <w:t xml:space="preserve">о возможности публикации в журнале </w:t>
      </w:r>
    </w:p>
    <w:p w:rsidR="00AC1A90" w:rsidRPr="00465043" w:rsidRDefault="00AC1A90" w:rsidP="00AC1A90">
      <w:pPr>
        <w:pStyle w:val="Style3"/>
        <w:widowControl/>
        <w:spacing w:line="240" w:lineRule="auto"/>
        <w:ind w:firstLine="0"/>
        <w:jc w:val="center"/>
        <w:rPr>
          <w:rFonts w:ascii="Times New Roman" w:hAnsi="Times New Roman" w:cs="Times New Roman"/>
        </w:rPr>
      </w:pPr>
      <w:r w:rsidRPr="00465043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Известия Саратовского университета. Новая серия. Серия</w:t>
      </w:r>
      <w:r w:rsidR="00A4158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Филология. Журналистика</w:t>
      </w:r>
      <w:r w:rsidRPr="00465043">
        <w:rPr>
          <w:rFonts w:ascii="Times New Roman" w:hAnsi="Times New Roman" w:cs="Times New Roman"/>
        </w:rPr>
        <w:t>»</w:t>
      </w:r>
    </w:p>
    <w:p w:rsidR="00AC1A90" w:rsidRPr="002232C9" w:rsidRDefault="0058349A" w:rsidP="00AC1A90">
      <w:pPr>
        <w:jc w:val="center"/>
        <w:rPr>
          <w:sz w:val="28"/>
          <w:szCs w:val="28"/>
        </w:rPr>
      </w:pPr>
      <w:r>
        <w:t xml:space="preserve">статьи </w:t>
      </w:r>
      <w:r w:rsidR="00AC1A90">
        <w:t>«</w:t>
      </w:r>
      <w:r w:rsidR="006B7043">
        <w:rPr>
          <w:b/>
          <w:bCs/>
          <w:color w:val="000000"/>
          <w:sz w:val="28"/>
          <w:szCs w:val="28"/>
        </w:rPr>
        <w:t xml:space="preserve">Семантика </w:t>
      </w:r>
      <w:proofErr w:type="spellStart"/>
      <w:r w:rsidR="006B7043">
        <w:rPr>
          <w:b/>
          <w:bCs/>
          <w:color w:val="000000"/>
          <w:sz w:val="28"/>
          <w:szCs w:val="28"/>
        </w:rPr>
        <w:t>энтомонима</w:t>
      </w:r>
      <w:proofErr w:type="spellEnd"/>
      <w:r w:rsidR="006B7043">
        <w:rPr>
          <w:b/>
          <w:bCs/>
          <w:color w:val="000000"/>
          <w:sz w:val="28"/>
          <w:szCs w:val="28"/>
        </w:rPr>
        <w:t xml:space="preserve"> </w:t>
      </w:r>
      <w:r w:rsidR="006B7043" w:rsidRPr="003D70CB">
        <w:rPr>
          <w:b/>
          <w:bCs/>
          <w:i/>
          <w:color w:val="000000"/>
          <w:sz w:val="28"/>
          <w:szCs w:val="28"/>
        </w:rPr>
        <w:t>«</w:t>
      </w:r>
      <w:r w:rsidR="006B7043" w:rsidRPr="003D70CB">
        <w:rPr>
          <w:b/>
          <w:bCs/>
          <w:i/>
          <w:color w:val="000000"/>
          <w:sz w:val="28"/>
          <w:szCs w:val="28"/>
          <w:lang w:val="pt-PT"/>
        </w:rPr>
        <w:t>abelha</w:t>
      </w:r>
      <w:r w:rsidR="006B7043" w:rsidRPr="003D70CB">
        <w:rPr>
          <w:b/>
          <w:bCs/>
          <w:i/>
          <w:color w:val="000000"/>
          <w:sz w:val="28"/>
          <w:szCs w:val="28"/>
        </w:rPr>
        <w:t>» / «пчела»</w:t>
      </w:r>
      <w:r w:rsidR="006B7043">
        <w:rPr>
          <w:b/>
          <w:bCs/>
          <w:color w:val="000000"/>
          <w:sz w:val="28"/>
          <w:szCs w:val="28"/>
        </w:rPr>
        <w:t xml:space="preserve"> в португальской поэзии</w:t>
      </w:r>
      <w:r w:rsidR="00AC1A90" w:rsidRPr="002232C9">
        <w:rPr>
          <w:sz w:val="28"/>
          <w:szCs w:val="28"/>
        </w:rPr>
        <w:t>»</w:t>
      </w:r>
    </w:p>
    <w:p w:rsidR="00AC1A90" w:rsidRPr="00465043" w:rsidRDefault="00AC1A90" w:rsidP="00AC1A90">
      <w:pPr>
        <w:spacing w:line="240" w:lineRule="exact"/>
        <w:rPr>
          <w:b/>
        </w:rPr>
      </w:pPr>
    </w:p>
    <w:p w:rsidR="00AC1A90" w:rsidRPr="00465043" w:rsidRDefault="00AC1A90" w:rsidP="00AC1A90">
      <w:pPr>
        <w:spacing w:line="240" w:lineRule="exact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8"/>
        <w:gridCol w:w="3223"/>
        <w:gridCol w:w="5664"/>
      </w:tblGrid>
      <w:tr w:rsidR="00AC1A90" w:rsidRPr="00465043" w:rsidTr="00C10B59">
        <w:trPr>
          <w:jc w:val="center"/>
        </w:trPr>
        <w:tc>
          <w:tcPr>
            <w:tcW w:w="458" w:type="dxa"/>
            <w:shd w:val="clear" w:color="auto" w:fill="auto"/>
          </w:tcPr>
          <w:p w:rsidR="00AC1A90" w:rsidRPr="00465043" w:rsidRDefault="00AC1A90" w:rsidP="00D01168">
            <w:pPr>
              <w:spacing w:line="240" w:lineRule="exact"/>
              <w:jc w:val="center"/>
              <w:rPr>
                <w:b/>
              </w:rPr>
            </w:pPr>
            <w:r w:rsidRPr="00465043">
              <w:rPr>
                <w:b/>
              </w:rPr>
              <w:t>№</w:t>
            </w:r>
          </w:p>
        </w:tc>
        <w:tc>
          <w:tcPr>
            <w:tcW w:w="3223" w:type="dxa"/>
            <w:shd w:val="clear" w:color="auto" w:fill="auto"/>
          </w:tcPr>
          <w:p w:rsidR="00AC1A90" w:rsidRPr="00465043" w:rsidRDefault="00AC1A90" w:rsidP="00D01168">
            <w:pPr>
              <w:spacing w:line="240" w:lineRule="exact"/>
              <w:jc w:val="center"/>
              <w:rPr>
                <w:b/>
              </w:rPr>
            </w:pPr>
            <w:r w:rsidRPr="00465043">
              <w:rPr>
                <w:b/>
              </w:rPr>
              <w:t>Аспект рассмотрения</w:t>
            </w:r>
          </w:p>
        </w:tc>
        <w:tc>
          <w:tcPr>
            <w:tcW w:w="5664" w:type="dxa"/>
            <w:shd w:val="clear" w:color="auto" w:fill="auto"/>
          </w:tcPr>
          <w:p w:rsidR="00AC1A90" w:rsidRPr="00465043" w:rsidRDefault="00AC1A90" w:rsidP="00D01168">
            <w:pPr>
              <w:spacing w:line="240" w:lineRule="exact"/>
              <w:jc w:val="center"/>
              <w:rPr>
                <w:b/>
              </w:rPr>
            </w:pPr>
            <w:r w:rsidRPr="00465043">
              <w:rPr>
                <w:b/>
              </w:rPr>
              <w:t>Комментарий</w:t>
            </w:r>
          </w:p>
        </w:tc>
      </w:tr>
      <w:tr w:rsidR="00AC1A90" w:rsidRPr="00465043" w:rsidTr="00C10B59">
        <w:trPr>
          <w:jc w:val="center"/>
        </w:trPr>
        <w:tc>
          <w:tcPr>
            <w:tcW w:w="458" w:type="dxa"/>
            <w:shd w:val="clear" w:color="auto" w:fill="auto"/>
          </w:tcPr>
          <w:p w:rsidR="00AC1A90" w:rsidRPr="00465043" w:rsidRDefault="00C10B59" w:rsidP="00D01168">
            <w:pPr>
              <w:spacing w:line="240" w:lineRule="exact"/>
            </w:pPr>
            <w:r>
              <w:t>1.</w:t>
            </w:r>
          </w:p>
        </w:tc>
        <w:tc>
          <w:tcPr>
            <w:tcW w:w="3223" w:type="dxa"/>
            <w:shd w:val="clear" w:color="auto" w:fill="auto"/>
          </w:tcPr>
          <w:p w:rsidR="00AC1A90" w:rsidRPr="00465043" w:rsidRDefault="00AC1A90" w:rsidP="00C10B59">
            <w:pPr>
              <w:spacing w:line="240" w:lineRule="exact"/>
            </w:pPr>
            <w:r>
              <w:t>Научная новизна</w:t>
            </w:r>
          </w:p>
        </w:tc>
        <w:tc>
          <w:tcPr>
            <w:tcW w:w="5664" w:type="dxa"/>
            <w:shd w:val="clear" w:color="auto" w:fill="auto"/>
          </w:tcPr>
          <w:p w:rsidR="00AC1A90" w:rsidRPr="002232C9" w:rsidRDefault="006B7043" w:rsidP="00D01168">
            <w:pPr>
              <w:spacing w:line="240" w:lineRule="exact"/>
            </w:pPr>
            <w:r>
              <w:t>В статье присутствует</w:t>
            </w:r>
            <w:r w:rsidR="00900762">
              <w:t xml:space="preserve"> научная новизна.</w:t>
            </w:r>
          </w:p>
        </w:tc>
      </w:tr>
      <w:tr w:rsidR="00AC1A90" w:rsidRPr="002232C9" w:rsidTr="00C10B59">
        <w:trPr>
          <w:jc w:val="center"/>
        </w:trPr>
        <w:tc>
          <w:tcPr>
            <w:tcW w:w="458" w:type="dxa"/>
            <w:shd w:val="clear" w:color="auto" w:fill="auto"/>
          </w:tcPr>
          <w:p w:rsidR="00AC1A90" w:rsidRPr="002232C9" w:rsidRDefault="00C10B59" w:rsidP="00D01168">
            <w:pPr>
              <w:spacing w:line="240" w:lineRule="exact"/>
            </w:pPr>
            <w:r>
              <w:t>2.</w:t>
            </w:r>
          </w:p>
        </w:tc>
        <w:tc>
          <w:tcPr>
            <w:tcW w:w="3223" w:type="dxa"/>
            <w:shd w:val="clear" w:color="auto" w:fill="auto"/>
          </w:tcPr>
          <w:p w:rsidR="00AC1A90" w:rsidRPr="002232C9" w:rsidRDefault="00DE5492" w:rsidP="00C10B59">
            <w:pPr>
              <w:spacing w:line="240" w:lineRule="exact"/>
            </w:pPr>
            <w:r>
              <w:t>А</w:t>
            </w:r>
            <w:r w:rsidR="00AC1A90" w:rsidRPr="002232C9">
              <w:t>ктуальность тематики</w:t>
            </w:r>
            <w:r w:rsidR="008B41EC">
              <w:t xml:space="preserve"> </w:t>
            </w:r>
            <w:r>
              <w:t>(оценить)</w:t>
            </w:r>
          </w:p>
        </w:tc>
        <w:tc>
          <w:tcPr>
            <w:tcW w:w="5664" w:type="dxa"/>
            <w:shd w:val="clear" w:color="auto" w:fill="auto"/>
          </w:tcPr>
          <w:p w:rsidR="00AC1A90" w:rsidRPr="002232C9" w:rsidRDefault="00900762" w:rsidP="00D01168">
            <w:pPr>
              <w:spacing w:line="240" w:lineRule="exact"/>
            </w:pPr>
            <w:r>
              <w:t>Выбранная тематика представляется в достаточной мере актуальной, анализируемый материал до этого не был представлен в отечественной науке.</w:t>
            </w:r>
          </w:p>
        </w:tc>
      </w:tr>
      <w:tr w:rsidR="00AC1A90" w:rsidRPr="00465043" w:rsidTr="00C10B59">
        <w:trPr>
          <w:jc w:val="center"/>
        </w:trPr>
        <w:tc>
          <w:tcPr>
            <w:tcW w:w="458" w:type="dxa"/>
            <w:shd w:val="clear" w:color="auto" w:fill="auto"/>
          </w:tcPr>
          <w:p w:rsidR="00AC1A90" w:rsidRPr="00465043" w:rsidRDefault="00C10B59" w:rsidP="00D01168">
            <w:pPr>
              <w:spacing w:line="240" w:lineRule="exact"/>
            </w:pPr>
            <w:r>
              <w:t>3.</w:t>
            </w:r>
          </w:p>
        </w:tc>
        <w:tc>
          <w:tcPr>
            <w:tcW w:w="3223" w:type="dxa"/>
            <w:shd w:val="clear" w:color="auto" w:fill="auto"/>
          </w:tcPr>
          <w:p w:rsidR="00AC1A90" w:rsidRPr="00465043" w:rsidRDefault="00AC1A90" w:rsidP="00C10B59">
            <w:pPr>
              <w:spacing w:line="240" w:lineRule="exact"/>
            </w:pPr>
            <w:r w:rsidRPr="00465043">
              <w:t xml:space="preserve">Четкость постановки научной проблемы </w:t>
            </w:r>
          </w:p>
        </w:tc>
        <w:tc>
          <w:tcPr>
            <w:tcW w:w="5664" w:type="dxa"/>
            <w:shd w:val="clear" w:color="auto" w:fill="auto"/>
          </w:tcPr>
          <w:p w:rsidR="00AC1A90" w:rsidRPr="00465043" w:rsidRDefault="00900762" w:rsidP="00D01168">
            <w:pPr>
              <w:spacing w:line="240" w:lineRule="exact"/>
            </w:pPr>
            <w:r>
              <w:t>Требует уточнения. О цели исследования сказано в аннотации, в тексте самой статьи это не проговаривается.</w:t>
            </w:r>
          </w:p>
        </w:tc>
      </w:tr>
      <w:tr w:rsidR="00AC1A90" w:rsidRPr="00465043" w:rsidTr="00C10B59">
        <w:trPr>
          <w:jc w:val="center"/>
        </w:trPr>
        <w:tc>
          <w:tcPr>
            <w:tcW w:w="458" w:type="dxa"/>
            <w:shd w:val="clear" w:color="auto" w:fill="auto"/>
          </w:tcPr>
          <w:p w:rsidR="00AC1A90" w:rsidRPr="00465043" w:rsidRDefault="00C10B59" w:rsidP="00D01168">
            <w:pPr>
              <w:spacing w:line="240" w:lineRule="exact"/>
            </w:pPr>
            <w:r>
              <w:t>4.</w:t>
            </w:r>
          </w:p>
        </w:tc>
        <w:tc>
          <w:tcPr>
            <w:tcW w:w="3223" w:type="dxa"/>
            <w:shd w:val="clear" w:color="auto" w:fill="auto"/>
          </w:tcPr>
          <w:p w:rsidR="00AC1A90" w:rsidRPr="00465043" w:rsidRDefault="00AC1A90" w:rsidP="00C10B59">
            <w:pPr>
              <w:spacing w:line="240" w:lineRule="exact"/>
            </w:pPr>
            <w:r>
              <w:t>Уровень аналитического осмысления материала</w:t>
            </w:r>
            <w:r w:rsidR="008B41EC">
              <w:t xml:space="preserve"> </w:t>
            </w:r>
          </w:p>
        </w:tc>
        <w:tc>
          <w:tcPr>
            <w:tcW w:w="5664" w:type="dxa"/>
            <w:shd w:val="clear" w:color="auto" w:fill="auto"/>
          </w:tcPr>
          <w:p w:rsidR="00AC1A90" w:rsidRPr="00465043" w:rsidRDefault="00900762" w:rsidP="00D01168">
            <w:pPr>
              <w:spacing w:line="240" w:lineRule="exact"/>
            </w:pPr>
            <w:r>
              <w:t xml:space="preserve">Требует уточнения. Авторы статей привлекают к анализу </w:t>
            </w:r>
            <w:r>
              <w:rPr>
                <w:color w:val="000000"/>
              </w:rPr>
              <w:t xml:space="preserve">стихотворения </w:t>
            </w:r>
            <w:proofErr w:type="spellStart"/>
            <w:r>
              <w:rPr>
                <w:color w:val="000000"/>
              </w:rPr>
              <w:t>Алмейды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Гаррета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Герры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Жункейру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Антониу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Нобре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Фернанду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Пессоа</w:t>
            </w:r>
            <w:proofErr w:type="spellEnd"/>
            <w:r>
              <w:rPr>
                <w:color w:val="000000"/>
              </w:rPr>
              <w:t xml:space="preserve">, Софии де </w:t>
            </w:r>
            <w:proofErr w:type="spellStart"/>
            <w:r>
              <w:rPr>
                <w:color w:val="000000"/>
              </w:rPr>
              <w:t>Мелло</w:t>
            </w:r>
            <w:proofErr w:type="spellEnd"/>
            <w:r>
              <w:rPr>
                <w:color w:val="000000"/>
              </w:rPr>
              <w:t>, </w:t>
            </w:r>
            <w:proofErr w:type="spellStart"/>
            <w:r>
              <w:rPr>
                <w:color w:val="000000"/>
              </w:rPr>
              <w:t>Жозе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Сарамаго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Фернанду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Эчеваррии</w:t>
            </w:r>
            <w:proofErr w:type="spellEnd"/>
            <w:r>
              <w:rPr>
                <w:color w:val="000000"/>
              </w:rPr>
              <w:t xml:space="preserve">, однако никак не аргументируют выбор данных имен. Идет ли речь вообще </w:t>
            </w:r>
            <w:proofErr w:type="gramStart"/>
            <w:r>
              <w:rPr>
                <w:color w:val="000000"/>
              </w:rPr>
              <w:t>о</w:t>
            </w:r>
            <w:proofErr w:type="gramEnd"/>
            <w:r>
              <w:rPr>
                <w:color w:val="000000"/>
              </w:rPr>
              <w:t xml:space="preserve"> всех поэтах, которые так или иначе обращаются к образу «пчелы», либо этот выбор связан с каким-то временным срезом и т.д.</w:t>
            </w:r>
            <w:r w:rsidR="006B7043">
              <w:rPr>
                <w:color w:val="000000"/>
              </w:rPr>
              <w:t xml:space="preserve"> Кроме того, в скобках следует дать оригинальные имена данных поэтов и годы их жизни. Авторы статей приводят оригинал в поэтических текстах, но опускают его для имен авторов.</w:t>
            </w:r>
          </w:p>
        </w:tc>
      </w:tr>
      <w:tr w:rsidR="00AC1A90" w:rsidRPr="00465043" w:rsidTr="00C10B59">
        <w:trPr>
          <w:jc w:val="center"/>
        </w:trPr>
        <w:tc>
          <w:tcPr>
            <w:tcW w:w="458" w:type="dxa"/>
            <w:shd w:val="clear" w:color="auto" w:fill="auto"/>
          </w:tcPr>
          <w:p w:rsidR="00AC1A90" w:rsidRPr="00465043" w:rsidRDefault="00C10B59" w:rsidP="00D01168">
            <w:pPr>
              <w:spacing w:line="240" w:lineRule="exact"/>
            </w:pPr>
            <w:r>
              <w:t>5.</w:t>
            </w:r>
          </w:p>
        </w:tc>
        <w:tc>
          <w:tcPr>
            <w:tcW w:w="3223" w:type="dxa"/>
            <w:shd w:val="clear" w:color="auto" w:fill="auto"/>
          </w:tcPr>
          <w:p w:rsidR="00AC1A90" w:rsidRPr="00465043" w:rsidRDefault="00AC1A90" w:rsidP="00C10B59">
            <w:pPr>
              <w:spacing w:line="240" w:lineRule="exact"/>
            </w:pPr>
            <w:r w:rsidRPr="00465043">
              <w:t>Учет истории вопроса</w:t>
            </w:r>
            <w:r w:rsidR="00C10B59">
              <w:t xml:space="preserve">, полнота </w:t>
            </w:r>
            <w:r w:rsidR="00DE5492">
              <w:t xml:space="preserve">и обоснованность </w:t>
            </w:r>
            <w:r w:rsidR="00C10B59">
              <w:t>списка литературы</w:t>
            </w:r>
            <w:r w:rsidR="002E02E0">
              <w:t>, наличие в нем современных журнальных статей</w:t>
            </w:r>
          </w:p>
        </w:tc>
        <w:tc>
          <w:tcPr>
            <w:tcW w:w="5664" w:type="dxa"/>
            <w:shd w:val="clear" w:color="auto" w:fill="auto"/>
          </w:tcPr>
          <w:p w:rsidR="00AC1A90" w:rsidRPr="00465043" w:rsidRDefault="00900762" w:rsidP="00D01168">
            <w:pPr>
              <w:spacing w:line="240" w:lineRule="exact"/>
            </w:pPr>
            <w:r>
              <w:t>Выбранные португальские поэты проанализированы достаточно полно с точки зрения исследуемого автора мотива. Вплетение этого мотива в образность мировой литературы</w:t>
            </w:r>
            <w:r w:rsidR="006B7043">
              <w:t xml:space="preserve"> (первая страница статьи)</w:t>
            </w:r>
            <w:r>
              <w:t xml:space="preserve"> следует прописать чуть подробнее</w:t>
            </w:r>
            <w:r w:rsidR="006B7043">
              <w:t>, сославшись на научную литературу.</w:t>
            </w:r>
            <w:r w:rsidR="00234435">
              <w:t xml:space="preserve"> Библиография статьи в целом полная и </w:t>
            </w:r>
            <w:proofErr w:type="gramStart"/>
            <w:r w:rsidR="00234435">
              <w:t>отражает</w:t>
            </w:r>
            <w:proofErr w:type="gramEnd"/>
            <w:r w:rsidR="00234435">
              <w:t xml:space="preserve"> в том числе современные исследования.</w:t>
            </w:r>
          </w:p>
        </w:tc>
      </w:tr>
      <w:tr w:rsidR="00AC1A90" w:rsidRPr="00465043" w:rsidTr="00C10B59">
        <w:trPr>
          <w:jc w:val="center"/>
        </w:trPr>
        <w:tc>
          <w:tcPr>
            <w:tcW w:w="458" w:type="dxa"/>
            <w:shd w:val="clear" w:color="auto" w:fill="auto"/>
          </w:tcPr>
          <w:p w:rsidR="00AC1A90" w:rsidRPr="00465043" w:rsidRDefault="00C10B59" w:rsidP="00D01168">
            <w:pPr>
              <w:spacing w:line="240" w:lineRule="exact"/>
            </w:pPr>
            <w:r>
              <w:t>6.</w:t>
            </w:r>
          </w:p>
        </w:tc>
        <w:tc>
          <w:tcPr>
            <w:tcW w:w="3223" w:type="dxa"/>
            <w:shd w:val="clear" w:color="auto" w:fill="auto"/>
          </w:tcPr>
          <w:p w:rsidR="00AC1A90" w:rsidRPr="00465043" w:rsidRDefault="00AC1A90" w:rsidP="00C10B59">
            <w:pPr>
              <w:spacing w:line="240" w:lineRule="exact"/>
            </w:pPr>
            <w:r w:rsidRPr="00465043">
              <w:t>Аргументированность и логичность развертывания содержания статьи</w:t>
            </w:r>
            <w:r w:rsidR="00C10B59">
              <w:t>, владение научным дискурсом</w:t>
            </w:r>
            <w:r w:rsidRPr="00465043">
              <w:t xml:space="preserve"> </w:t>
            </w:r>
          </w:p>
        </w:tc>
        <w:tc>
          <w:tcPr>
            <w:tcW w:w="5664" w:type="dxa"/>
            <w:shd w:val="clear" w:color="auto" w:fill="auto"/>
          </w:tcPr>
          <w:p w:rsidR="00AC1A90" w:rsidRPr="00465043" w:rsidRDefault="00900762" w:rsidP="00D01168">
            <w:pPr>
              <w:spacing w:line="240" w:lineRule="exact"/>
            </w:pPr>
            <w:r>
              <w:t xml:space="preserve">Изложение отличается аргументированностью и логичностью. В статье проводится сопоставление идей </w:t>
            </w:r>
            <w:r w:rsidR="006B7043">
              <w:t xml:space="preserve">фигуры эпохи Возрождения </w:t>
            </w:r>
            <w:r>
              <w:t xml:space="preserve">П.д. </w:t>
            </w:r>
            <w:proofErr w:type="spellStart"/>
            <w:r>
              <w:t>Мирандола</w:t>
            </w:r>
            <w:proofErr w:type="spellEnd"/>
            <w:r>
              <w:t xml:space="preserve"> с </w:t>
            </w:r>
            <w:r w:rsidR="006B7043">
              <w:t xml:space="preserve">португальским поэтом </w:t>
            </w:r>
            <w:proofErr w:type="spellStart"/>
            <w:r w:rsidR="006B7043">
              <w:t>ХХ</w:t>
            </w:r>
            <w:proofErr w:type="spellEnd"/>
            <w:r w:rsidR="006B7043">
              <w:t xml:space="preserve"> века </w:t>
            </w:r>
            <w:proofErr w:type="spellStart"/>
            <w:r>
              <w:t>Ф.Пессоа</w:t>
            </w:r>
            <w:proofErr w:type="spellEnd"/>
            <w:r>
              <w:t>. Необходимо пояснить, является ли это частью сво</w:t>
            </w:r>
            <w:r w:rsidR="006B7043">
              <w:t>бо</w:t>
            </w:r>
            <w:r>
              <w:t>дных ассоциаций авторов статьи, либо имеет под собой давнюю научную и обоснованную традицию.</w:t>
            </w:r>
          </w:p>
        </w:tc>
      </w:tr>
      <w:tr w:rsidR="00AC1A90" w:rsidRPr="00465043" w:rsidTr="00C10B59">
        <w:trPr>
          <w:jc w:val="center"/>
        </w:trPr>
        <w:tc>
          <w:tcPr>
            <w:tcW w:w="458" w:type="dxa"/>
            <w:shd w:val="clear" w:color="auto" w:fill="auto"/>
          </w:tcPr>
          <w:p w:rsidR="00AC1A90" w:rsidRPr="00465043" w:rsidRDefault="00C10B59" w:rsidP="00D01168">
            <w:pPr>
              <w:spacing w:line="240" w:lineRule="exact"/>
            </w:pPr>
            <w:r>
              <w:t>7.</w:t>
            </w:r>
          </w:p>
        </w:tc>
        <w:tc>
          <w:tcPr>
            <w:tcW w:w="3223" w:type="dxa"/>
            <w:shd w:val="clear" w:color="auto" w:fill="auto"/>
          </w:tcPr>
          <w:p w:rsidR="00AC1A90" w:rsidRPr="00465043" w:rsidRDefault="00AC1A90" w:rsidP="00C10B59">
            <w:pPr>
              <w:spacing w:line="240" w:lineRule="exact"/>
            </w:pPr>
            <w:r>
              <w:t xml:space="preserve">Обоснованность </w:t>
            </w:r>
            <w:proofErr w:type="spellStart"/>
            <w:r>
              <w:t>самоцитирования</w:t>
            </w:r>
            <w:proofErr w:type="spellEnd"/>
            <w:r>
              <w:t xml:space="preserve"> (при наличии)</w:t>
            </w:r>
          </w:p>
        </w:tc>
        <w:tc>
          <w:tcPr>
            <w:tcW w:w="5664" w:type="dxa"/>
            <w:shd w:val="clear" w:color="auto" w:fill="auto"/>
          </w:tcPr>
          <w:p w:rsidR="00AC1A90" w:rsidRPr="00465043" w:rsidRDefault="00AC1A90" w:rsidP="00D01168">
            <w:pPr>
              <w:spacing w:line="240" w:lineRule="exact"/>
            </w:pPr>
          </w:p>
        </w:tc>
      </w:tr>
      <w:tr w:rsidR="00AC1A90" w:rsidRPr="00465043" w:rsidTr="00C10B59">
        <w:trPr>
          <w:jc w:val="center"/>
        </w:trPr>
        <w:tc>
          <w:tcPr>
            <w:tcW w:w="458" w:type="dxa"/>
            <w:shd w:val="clear" w:color="auto" w:fill="auto"/>
          </w:tcPr>
          <w:p w:rsidR="00AC1A90" w:rsidRPr="00465043" w:rsidRDefault="00C10B59" w:rsidP="00D01168">
            <w:pPr>
              <w:spacing w:line="240" w:lineRule="exact"/>
            </w:pPr>
            <w:r>
              <w:t>8.</w:t>
            </w:r>
          </w:p>
        </w:tc>
        <w:tc>
          <w:tcPr>
            <w:tcW w:w="3223" w:type="dxa"/>
            <w:shd w:val="clear" w:color="auto" w:fill="auto"/>
          </w:tcPr>
          <w:p w:rsidR="00AC1A90" w:rsidRPr="00465043" w:rsidRDefault="00AC1A90" w:rsidP="002E02E0">
            <w:pPr>
              <w:spacing w:line="240" w:lineRule="exact"/>
            </w:pPr>
            <w:r w:rsidRPr="00465043">
              <w:t>Дополнительные комментарии и замечания</w:t>
            </w:r>
          </w:p>
        </w:tc>
        <w:tc>
          <w:tcPr>
            <w:tcW w:w="5664" w:type="dxa"/>
            <w:shd w:val="clear" w:color="auto" w:fill="auto"/>
          </w:tcPr>
          <w:p w:rsidR="00AC1A90" w:rsidRPr="00465043" w:rsidRDefault="006B7043" w:rsidP="00D01168">
            <w:pPr>
              <w:spacing w:line="240" w:lineRule="exact"/>
            </w:pPr>
            <w:r>
              <w:t>Во втором абзаце Введения отсутствует запятая.</w:t>
            </w:r>
          </w:p>
        </w:tc>
      </w:tr>
    </w:tbl>
    <w:p w:rsidR="00AC1A90" w:rsidRPr="00465043" w:rsidRDefault="00AC1A90" w:rsidP="00AC1A90">
      <w:pPr>
        <w:spacing w:line="240" w:lineRule="exact"/>
      </w:pPr>
    </w:p>
    <w:p w:rsidR="00AC1A90" w:rsidRPr="00465043" w:rsidRDefault="00AC1A90" w:rsidP="00AC1A90">
      <w:pPr>
        <w:spacing w:line="240" w:lineRule="exact"/>
      </w:pPr>
    </w:p>
    <w:p w:rsidR="00AC1A90" w:rsidRPr="00465043" w:rsidRDefault="00AC1A90" w:rsidP="00AC1A90">
      <w:pPr>
        <w:spacing w:line="240" w:lineRule="exact"/>
        <w:jc w:val="center"/>
        <w:rPr>
          <w:b/>
        </w:rPr>
      </w:pPr>
      <w:r w:rsidRPr="00465043">
        <w:rPr>
          <w:b/>
        </w:rPr>
        <w:t xml:space="preserve">Рекомендация к опубликованию </w:t>
      </w:r>
    </w:p>
    <w:p w:rsidR="00AC1A90" w:rsidRDefault="00AC1A90" w:rsidP="00AC1A90">
      <w:pPr>
        <w:spacing w:line="240" w:lineRule="exact"/>
        <w:jc w:val="center"/>
      </w:pPr>
      <w:r w:rsidRPr="00465043">
        <w:t>(выбрать нужное, выделив полужирным шрифтом)</w:t>
      </w:r>
    </w:p>
    <w:p w:rsidR="00182925" w:rsidRPr="00465043" w:rsidRDefault="00182925" w:rsidP="00AC1A90">
      <w:pPr>
        <w:spacing w:line="240" w:lineRule="exact"/>
        <w:jc w:val="center"/>
      </w:pPr>
    </w:p>
    <w:p w:rsidR="00AC1A90" w:rsidRPr="00465043" w:rsidRDefault="00AC1A90" w:rsidP="00AC1A90">
      <w:pPr>
        <w:spacing w:before="29" w:line="1" w:lineRule="exact"/>
      </w:pPr>
    </w:p>
    <w:tbl>
      <w:tblPr>
        <w:tblW w:w="9348" w:type="dxa"/>
        <w:tblCellMar>
          <w:left w:w="40" w:type="dxa"/>
          <w:right w:w="40" w:type="dxa"/>
        </w:tblCellMar>
        <w:tblLook w:val="0000"/>
      </w:tblPr>
      <w:tblGrid>
        <w:gridCol w:w="2827"/>
        <w:gridCol w:w="3261"/>
        <w:gridCol w:w="3260"/>
      </w:tblGrid>
      <w:tr w:rsidR="00182925" w:rsidRPr="00465043" w:rsidTr="00182925"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925" w:rsidRPr="00574CD2" w:rsidRDefault="00182925" w:rsidP="00D01168">
            <w:pPr>
              <w:spacing w:line="274" w:lineRule="exact"/>
              <w:jc w:val="center"/>
            </w:pPr>
            <w:r w:rsidRPr="00574CD2">
              <w:rPr>
                <w:rStyle w:val="FontStyle12"/>
                <w:rFonts w:ascii="Times New Roman" w:hAnsi="Times New Roman" w:cs="Times New Roman"/>
              </w:rPr>
              <w:t>Публикация материала в представленном виде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925" w:rsidRPr="006B7043" w:rsidRDefault="00182925" w:rsidP="00D01168">
            <w:pPr>
              <w:spacing w:line="274" w:lineRule="exact"/>
              <w:jc w:val="center"/>
              <w:rPr>
                <w:b/>
              </w:rPr>
            </w:pPr>
            <w:r w:rsidRPr="006B7043">
              <w:rPr>
                <w:rStyle w:val="FontStyle12"/>
                <w:rFonts w:ascii="Times New Roman" w:hAnsi="Times New Roman" w:cs="Times New Roman"/>
                <w:b/>
                <w:highlight w:val="green"/>
              </w:rPr>
              <w:t>Публикация мат</w:t>
            </w:r>
            <w:r w:rsidRPr="006B7043">
              <w:rPr>
                <w:b/>
                <w:highlight w:val="green"/>
              </w:rPr>
              <w:t>ериала при условии</w:t>
            </w:r>
            <w:r w:rsidRPr="006B7043">
              <w:rPr>
                <w:rStyle w:val="FontStyle12"/>
                <w:rFonts w:ascii="Times New Roman" w:hAnsi="Times New Roman" w:cs="Times New Roman"/>
                <w:b/>
                <w:highlight w:val="green"/>
              </w:rPr>
              <w:t xml:space="preserve"> учета автором замечаний рецензента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925" w:rsidRPr="00465043" w:rsidRDefault="00182925" w:rsidP="00D01168">
            <w:pPr>
              <w:jc w:val="center"/>
              <w:rPr>
                <w:b/>
              </w:rPr>
            </w:pPr>
            <w:r w:rsidRPr="00465043">
              <w:rPr>
                <w:rStyle w:val="FontStyle12"/>
                <w:rFonts w:ascii="Times New Roman" w:hAnsi="Times New Roman" w:cs="Times New Roman"/>
              </w:rPr>
              <w:t xml:space="preserve">Отклонение </w:t>
            </w:r>
            <w:r w:rsidR="002E02E0" w:rsidRPr="002E02E0">
              <w:rPr>
                <w:rStyle w:val="FontStyle12"/>
                <w:rFonts w:ascii="Times New Roman" w:hAnsi="Times New Roman" w:cs="Times New Roman"/>
              </w:rPr>
              <w:t>материала</w:t>
            </w:r>
            <w:r w:rsidR="002E02E0">
              <w:rPr>
                <w:rStyle w:val="FontStyle12"/>
              </w:rPr>
              <w:t xml:space="preserve"> </w:t>
            </w:r>
            <w:r w:rsidRPr="00465043">
              <w:rPr>
                <w:rStyle w:val="FontStyle12"/>
                <w:rFonts w:ascii="Times New Roman" w:hAnsi="Times New Roman" w:cs="Times New Roman"/>
              </w:rPr>
              <w:t>без права повторного представления</w:t>
            </w:r>
          </w:p>
        </w:tc>
      </w:tr>
    </w:tbl>
    <w:p w:rsidR="00CD38F1" w:rsidRDefault="00CD38F1"/>
    <w:sectPr w:rsidR="00CD38F1" w:rsidSect="00182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1A90"/>
    <w:rsid w:val="0018281A"/>
    <w:rsid w:val="00182925"/>
    <w:rsid w:val="00234435"/>
    <w:rsid w:val="002E02E0"/>
    <w:rsid w:val="0058349A"/>
    <w:rsid w:val="006B7043"/>
    <w:rsid w:val="006F193C"/>
    <w:rsid w:val="008B41EC"/>
    <w:rsid w:val="00900762"/>
    <w:rsid w:val="00A41584"/>
    <w:rsid w:val="00AC1A90"/>
    <w:rsid w:val="00C10B59"/>
    <w:rsid w:val="00CD38F1"/>
    <w:rsid w:val="00DE5492"/>
    <w:rsid w:val="00EE1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A90"/>
    <w:pPr>
      <w:ind w:firstLine="0"/>
      <w:jc w:val="left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AC1A90"/>
    <w:pPr>
      <w:widowControl w:val="0"/>
      <w:autoSpaceDE w:val="0"/>
      <w:autoSpaceDN w:val="0"/>
      <w:adjustRightInd w:val="0"/>
      <w:spacing w:line="276" w:lineRule="exact"/>
      <w:ind w:hanging="360"/>
      <w:jc w:val="both"/>
    </w:pPr>
    <w:rPr>
      <w:rFonts w:ascii="Arial" w:hAnsi="Arial" w:cs="Arial"/>
    </w:rPr>
  </w:style>
  <w:style w:type="character" w:customStyle="1" w:styleId="FontStyle12">
    <w:name w:val="Font Style12"/>
    <w:rsid w:val="00AC1A90"/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BACBBC-B897-4EDA-A155-223D9A613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Andrey</cp:lastModifiedBy>
  <cp:revision>3</cp:revision>
  <dcterms:created xsi:type="dcterms:W3CDTF">2023-12-18T17:47:00Z</dcterms:created>
  <dcterms:modified xsi:type="dcterms:W3CDTF">2023-12-18T17:49:00Z</dcterms:modified>
</cp:coreProperties>
</file>